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B2161" w:rsidRDefault="00142AFE" w:rsidP="00142AFE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</w:rPr>
        <w:t xml:space="preserve">ТУРНИР </w:t>
      </w:r>
      <w:proofErr w:type="spellStart"/>
      <w:r>
        <w:rPr>
          <w:b/>
          <w:bCs/>
          <w:sz w:val="32"/>
          <w:szCs w:val="32"/>
          <w:lang w:val="en-US"/>
        </w:rPr>
        <w:t>LabU</w:t>
      </w:r>
      <w:proofErr w:type="spellEnd"/>
      <w:r>
        <w:rPr>
          <w:b/>
          <w:bCs/>
          <w:sz w:val="32"/>
          <w:szCs w:val="32"/>
          <w:lang w:val="en-US"/>
        </w:rPr>
        <w:t xml:space="preserve"> ZUMENTS OPEN</w:t>
      </w:r>
    </w:p>
    <w:p w:rsidR="00142AFE" w:rsidRPr="00142AFE" w:rsidRDefault="00142AFE" w:rsidP="00142AFE">
      <w:pPr>
        <w:jc w:val="center"/>
        <w:rPr>
          <w:sz w:val="32"/>
          <w:szCs w:val="32"/>
          <w:lang w:val="en-US"/>
        </w:rPr>
      </w:pPr>
    </w:p>
    <w:p w:rsidR="00EB2161" w:rsidRDefault="00C47B6C" w:rsidP="00EB2161">
      <w:pPr>
        <w:pStyle w:val="a3"/>
        <w:numPr>
          <w:ilvl w:val="0"/>
          <w:numId w:val="3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ЦЕЛЬ И ЗАДАЧИ ТУРНИРА</w:t>
      </w:r>
    </w:p>
    <w:p w:rsidR="00C47B6C" w:rsidRPr="0082112D" w:rsidRDefault="00C47B6C" w:rsidP="00C47B6C">
      <w:pPr>
        <w:pStyle w:val="a3"/>
        <w:ind w:left="1080"/>
        <w:rPr>
          <w:b/>
          <w:bCs/>
          <w:sz w:val="36"/>
          <w:szCs w:val="36"/>
        </w:rPr>
      </w:pPr>
    </w:p>
    <w:p w:rsidR="00EB2161" w:rsidRDefault="00EB2161" w:rsidP="00EB2161">
      <w:pPr>
        <w:ind w:left="720"/>
        <w:rPr>
          <w:sz w:val="32"/>
          <w:szCs w:val="32"/>
        </w:rPr>
      </w:pPr>
      <w:r w:rsidRPr="00EC2B6E">
        <w:rPr>
          <w:sz w:val="32"/>
          <w:szCs w:val="32"/>
        </w:rPr>
        <w:t xml:space="preserve">Цель турнира – активной и полезный для здоровья отдых. </w:t>
      </w:r>
    </w:p>
    <w:p w:rsidR="00EC2B6E" w:rsidRPr="00EC2B6E" w:rsidRDefault="00EC2B6E" w:rsidP="00EB2161">
      <w:pPr>
        <w:ind w:left="720"/>
        <w:rPr>
          <w:sz w:val="32"/>
          <w:szCs w:val="32"/>
        </w:rPr>
      </w:pPr>
      <w:r>
        <w:rPr>
          <w:sz w:val="32"/>
          <w:szCs w:val="32"/>
        </w:rPr>
        <w:t>Задачи:</w:t>
      </w:r>
    </w:p>
    <w:p w:rsidR="00142AFE" w:rsidRDefault="00142AFE" w:rsidP="00EC2B6E">
      <w:pPr>
        <w:pStyle w:val="a3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Популяризация здорового образа жизни и теннисной культуры. </w:t>
      </w:r>
    </w:p>
    <w:p w:rsidR="00142AFE" w:rsidRPr="00142AFE" w:rsidRDefault="00142AFE" w:rsidP="00142AFE">
      <w:pPr>
        <w:pStyle w:val="a3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Объединение людей с общими интересами для совместного развития и взаимодействия.</w:t>
      </w:r>
    </w:p>
    <w:p w:rsidR="00EC2B6E" w:rsidRDefault="00EC2B6E" w:rsidP="00EC2B6E">
      <w:pPr>
        <w:rPr>
          <w:sz w:val="32"/>
          <w:szCs w:val="32"/>
        </w:rPr>
      </w:pPr>
    </w:p>
    <w:p w:rsidR="00142AFE" w:rsidRDefault="00C47B6C" w:rsidP="00142AFE">
      <w:pPr>
        <w:pStyle w:val="a3"/>
        <w:numPr>
          <w:ilvl w:val="0"/>
          <w:numId w:val="3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МЕСТО И ВРЕМЯ ПРОВЕДЕНИЯ СОРЕВНОВАНИЙ</w:t>
      </w:r>
    </w:p>
    <w:p w:rsidR="00C47B6C" w:rsidRPr="00C47B6C" w:rsidRDefault="00C47B6C" w:rsidP="00C47B6C">
      <w:pPr>
        <w:rPr>
          <w:b/>
          <w:bCs/>
          <w:sz w:val="36"/>
          <w:szCs w:val="36"/>
        </w:rPr>
      </w:pPr>
    </w:p>
    <w:p w:rsidR="00142AFE" w:rsidRDefault="00142AFE" w:rsidP="00142AFE">
      <w:pPr>
        <w:pStyle w:val="a3"/>
        <w:numPr>
          <w:ilvl w:val="1"/>
          <w:numId w:val="3"/>
        </w:numPr>
        <w:rPr>
          <w:sz w:val="32"/>
          <w:szCs w:val="32"/>
        </w:rPr>
      </w:pPr>
      <w:r w:rsidRPr="00142AFE">
        <w:rPr>
          <w:sz w:val="32"/>
          <w:szCs w:val="32"/>
        </w:rPr>
        <w:t>Дата соревнований – 1 августа.</w:t>
      </w:r>
    </w:p>
    <w:p w:rsidR="00C47B6C" w:rsidRDefault="00C47B6C" w:rsidP="00C47B6C">
      <w:pPr>
        <w:pStyle w:val="a3"/>
        <w:ind w:left="1800"/>
        <w:rPr>
          <w:sz w:val="32"/>
          <w:szCs w:val="32"/>
        </w:rPr>
      </w:pPr>
      <w:r>
        <w:rPr>
          <w:sz w:val="32"/>
          <w:szCs w:val="32"/>
        </w:rPr>
        <w:t>2.1.1. Отборочные с 12:00</w:t>
      </w:r>
    </w:p>
    <w:p w:rsidR="00C47B6C" w:rsidRDefault="00C47B6C" w:rsidP="00C47B6C">
      <w:pPr>
        <w:pStyle w:val="a3"/>
        <w:ind w:left="1800"/>
        <w:rPr>
          <w:sz w:val="32"/>
          <w:szCs w:val="32"/>
        </w:rPr>
      </w:pPr>
      <w:r>
        <w:rPr>
          <w:sz w:val="32"/>
          <w:szCs w:val="32"/>
        </w:rPr>
        <w:t>2.1.1. Гранд-финал с 16:00</w:t>
      </w:r>
    </w:p>
    <w:p w:rsidR="00C47B6C" w:rsidRDefault="00C47B6C" w:rsidP="00C47B6C">
      <w:pPr>
        <w:pStyle w:val="a3"/>
        <w:ind w:left="1800"/>
        <w:rPr>
          <w:sz w:val="32"/>
          <w:szCs w:val="32"/>
        </w:rPr>
      </w:pPr>
    </w:p>
    <w:p w:rsidR="00142AFE" w:rsidRDefault="00142AFE" w:rsidP="00142AFE">
      <w:pPr>
        <w:pStyle w:val="a3"/>
        <w:numPr>
          <w:ilvl w:val="1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Локации соревнований </w:t>
      </w:r>
    </w:p>
    <w:p w:rsidR="00142AFE" w:rsidRDefault="00142AFE" w:rsidP="00142AFE">
      <w:pPr>
        <w:pStyle w:val="a3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2.2.1. Отборочные (при хорошей погоде) – </w:t>
      </w:r>
      <w:r w:rsidRPr="00142AFE">
        <w:rPr>
          <w:sz w:val="32"/>
          <w:szCs w:val="32"/>
        </w:rPr>
        <w:t>Жудро 40</w:t>
      </w:r>
      <w:r>
        <w:rPr>
          <w:sz w:val="32"/>
          <w:szCs w:val="32"/>
        </w:rPr>
        <w:t>.</w:t>
      </w:r>
    </w:p>
    <w:p w:rsidR="00142AFE" w:rsidRDefault="00142AFE" w:rsidP="00142AFE">
      <w:pPr>
        <w:pStyle w:val="a3"/>
        <w:ind w:left="1800"/>
        <w:rPr>
          <w:sz w:val="32"/>
          <w:szCs w:val="32"/>
        </w:rPr>
      </w:pPr>
      <w:r>
        <w:rPr>
          <w:sz w:val="32"/>
          <w:szCs w:val="32"/>
        </w:rPr>
        <w:t>2.2.2. Отборочные (при дожде) – Матусевича 22.</w:t>
      </w:r>
    </w:p>
    <w:p w:rsidR="00142AFE" w:rsidRDefault="00142AFE" w:rsidP="00142AFE">
      <w:pPr>
        <w:pStyle w:val="a3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2.2.3. </w:t>
      </w:r>
      <w:r w:rsidR="00C47B6C">
        <w:rPr>
          <w:sz w:val="32"/>
          <w:szCs w:val="32"/>
        </w:rPr>
        <w:t>Гранд-ф</w:t>
      </w:r>
      <w:r>
        <w:rPr>
          <w:sz w:val="32"/>
          <w:szCs w:val="32"/>
        </w:rPr>
        <w:t>инал (при хорошей погоде) – Ярково 9А.</w:t>
      </w:r>
    </w:p>
    <w:p w:rsidR="00142AFE" w:rsidRPr="00142AFE" w:rsidRDefault="00142AFE" w:rsidP="00142AFE">
      <w:pPr>
        <w:pStyle w:val="a3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2.2.4. </w:t>
      </w:r>
      <w:r w:rsidR="00C47B6C">
        <w:rPr>
          <w:sz w:val="32"/>
          <w:szCs w:val="32"/>
        </w:rPr>
        <w:t>Гра</w:t>
      </w:r>
      <w:r w:rsidR="0065656A">
        <w:rPr>
          <w:sz w:val="32"/>
          <w:szCs w:val="32"/>
        </w:rPr>
        <w:t>н</w:t>
      </w:r>
      <w:r w:rsidR="00C47B6C">
        <w:rPr>
          <w:sz w:val="32"/>
          <w:szCs w:val="32"/>
        </w:rPr>
        <w:t>д-ф</w:t>
      </w:r>
      <w:r>
        <w:rPr>
          <w:sz w:val="32"/>
          <w:szCs w:val="32"/>
        </w:rPr>
        <w:t xml:space="preserve">инал (при дожде) – Матусевича 22. </w:t>
      </w:r>
    </w:p>
    <w:p w:rsidR="00142AFE" w:rsidRPr="00142AFE" w:rsidRDefault="00142AFE" w:rsidP="00142AFE">
      <w:pPr>
        <w:rPr>
          <w:sz w:val="32"/>
          <w:szCs w:val="32"/>
        </w:rPr>
      </w:pPr>
    </w:p>
    <w:p w:rsidR="008E67A7" w:rsidRDefault="00C47B6C" w:rsidP="00C47B6C">
      <w:pPr>
        <w:pStyle w:val="a3"/>
        <w:numPr>
          <w:ilvl w:val="0"/>
          <w:numId w:val="3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ПОРЯДОК ПРОВЕДЕНИЯ СОРЕВНОВАНИЙ</w:t>
      </w:r>
    </w:p>
    <w:p w:rsidR="00C47B6C" w:rsidRPr="00C47B6C" w:rsidRDefault="00C47B6C" w:rsidP="00C47B6C">
      <w:pPr>
        <w:pStyle w:val="a3"/>
        <w:ind w:left="1080"/>
        <w:rPr>
          <w:b/>
          <w:bCs/>
          <w:sz w:val="36"/>
          <w:szCs w:val="36"/>
        </w:rPr>
      </w:pPr>
    </w:p>
    <w:p w:rsidR="00142AFE" w:rsidRDefault="00142AFE" w:rsidP="00142AFE">
      <w:pPr>
        <w:pStyle w:val="a3"/>
        <w:numPr>
          <w:ilvl w:val="1"/>
          <w:numId w:val="3"/>
        </w:numPr>
        <w:rPr>
          <w:sz w:val="32"/>
          <w:szCs w:val="32"/>
        </w:rPr>
      </w:pPr>
      <w:r w:rsidRPr="00142AFE">
        <w:rPr>
          <w:sz w:val="32"/>
          <w:szCs w:val="32"/>
        </w:rPr>
        <w:t>Турнир состоит из двух этапов: отборочный тур и гранд-финал.</w:t>
      </w:r>
    </w:p>
    <w:p w:rsidR="00067812" w:rsidRDefault="00142AFE" w:rsidP="00067812">
      <w:pPr>
        <w:pStyle w:val="a3"/>
        <w:numPr>
          <w:ilvl w:val="1"/>
          <w:numId w:val="3"/>
        </w:numPr>
        <w:rPr>
          <w:sz w:val="32"/>
          <w:szCs w:val="32"/>
        </w:rPr>
      </w:pPr>
      <w:r w:rsidRPr="00067812">
        <w:rPr>
          <w:sz w:val="32"/>
          <w:szCs w:val="32"/>
        </w:rPr>
        <w:t xml:space="preserve">В отборочных принимает участие </w:t>
      </w:r>
      <w:r w:rsidR="00067812">
        <w:rPr>
          <w:sz w:val="32"/>
          <w:szCs w:val="32"/>
        </w:rPr>
        <w:t xml:space="preserve">по </w:t>
      </w:r>
      <w:r w:rsidRPr="00067812">
        <w:rPr>
          <w:sz w:val="32"/>
          <w:szCs w:val="32"/>
        </w:rPr>
        <w:t>16 игроков</w:t>
      </w:r>
      <w:r w:rsidR="00067812">
        <w:rPr>
          <w:sz w:val="32"/>
          <w:szCs w:val="32"/>
        </w:rPr>
        <w:t xml:space="preserve"> в мужской и женской сетках</w:t>
      </w:r>
      <w:r w:rsidRPr="00067812">
        <w:rPr>
          <w:sz w:val="32"/>
          <w:szCs w:val="32"/>
        </w:rPr>
        <w:t xml:space="preserve">. </w:t>
      </w:r>
    </w:p>
    <w:p w:rsidR="00067812" w:rsidRDefault="00142AFE" w:rsidP="00067812">
      <w:pPr>
        <w:pStyle w:val="a3"/>
        <w:numPr>
          <w:ilvl w:val="1"/>
          <w:numId w:val="3"/>
        </w:numPr>
        <w:rPr>
          <w:sz w:val="32"/>
          <w:szCs w:val="32"/>
        </w:rPr>
      </w:pPr>
      <w:r w:rsidRPr="00067812">
        <w:rPr>
          <w:sz w:val="32"/>
          <w:szCs w:val="32"/>
        </w:rPr>
        <w:t>Формат отборочных представляет собой 4 группы по 4 игрока. В гранд-финал выходит по 2 игрока из каждой группы.</w:t>
      </w:r>
    </w:p>
    <w:p w:rsidR="00067812" w:rsidRDefault="00142AFE" w:rsidP="00067812">
      <w:pPr>
        <w:pStyle w:val="a3"/>
        <w:numPr>
          <w:ilvl w:val="1"/>
          <w:numId w:val="3"/>
        </w:numPr>
        <w:rPr>
          <w:sz w:val="32"/>
          <w:szCs w:val="32"/>
        </w:rPr>
      </w:pPr>
      <w:r w:rsidRPr="00067812">
        <w:rPr>
          <w:sz w:val="32"/>
          <w:szCs w:val="32"/>
        </w:rPr>
        <w:t>Матч в отборочном этапе состоит из двух тай-брейков до 10. На 9:9 решающий поинт. Третий (решающий) тай-брейк до 7. На 6:6 решающий поинт.</w:t>
      </w:r>
    </w:p>
    <w:p w:rsidR="00067812" w:rsidRDefault="00142AFE" w:rsidP="00067812">
      <w:pPr>
        <w:pStyle w:val="a3"/>
        <w:numPr>
          <w:ilvl w:val="1"/>
          <w:numId w:val="3"/>
        </w:numPr>
        <w:rPr>
          <w:sz w:val="32"/>
          <w:szCs w:val="32"/>
        </w:rPr>
      </w:pPr>
      <w:r w:rsidRPr="00067812">
        <w:rPr>
          <w:sz w:val="32"/>
          <w:szCs w:val="32"/>
        </w:rPr>
        <w:lastRenderedPageBreak/>
        <w:t xml:space="preserve">В случае равенства выигранных встреч между двумя спортсменами, игрок занимает более высокое место по результатам личной победы. </w:t>
      </w:r>
    </w:p>
    <w:p w:rsidR="00067812" w:rsidRDefault="00142AFE" w:rsidP="00067812">
      <w:pPr>
        <w:pStyle w:val="a3"/>
        <w:numPr>
          <w:ilvl w:val="1"/>
          <w:numId w:val="3"/>
        </w:numPr>
        <w:rPr>
          <w:sz w:val="32"/>
          <w:szCs w:val="32"/>
        </w:rPr>
      </w:pPr>
      <w:r w:rsidRPr="00067812">
        <w:rPr>
          <w:sz w:val="32"/>
          <w:szCs w:val="32"/>
        </w:rPr>
        <w:t xml:space="preserve">В случае равенства выигранных встреч более чем у двух игроков, подсчитывается лучшая разница «сетов» (сет = тай-брейк) у этих игроков в матчах </w:t>
      </w:r>
      <w:r w:rsidRPr="00067812">
        <w:rPr>
          <w:sz w:val="32"/>
          <w:szCs w:val="32"/>
          <w:u w:val="single"/>
        </w:rPr>
        <w:t>против всех спортсменов группы</w:t>
      </w:r>
      <w:r w:rsidRPr="00067812">
        <w:rPr>
          <w:sz w:val="32"/>
          <w:szCs w:val="32"/>
        </w:rPr>
        <w:t xml:space="preserve">. При одинаковом показателе разницы выигранных и проигранных «сетов» ведется подсчет показателя разницы очков в матчах </w:t>
      </w:r>
      <w:r w:rsidRPr="00067812">
        <w:rPr>
          <w:sz w:val="32"/>
          <w:szCs w:val="32"/>
          <w:u w:val="single"/>
        </w:rPr>
        <w:t>против всех игроков группы</w:t>
      </w:r>
      <w:r w:rsidRPr="00067812">
        <w:rPr>
          <w:sz w:val="32"/>
          <w:szCs w:val="32"/>
        </w:rPr>
        <w:t xml:space="preserve"> (даже если во вторую стадию отбора выходит только 2 игрока). Если же и эти показатели у претендентов равны, победителем считается тот, кто выиграл больше поинтов </w:t>
      </w:r>
      <w:r w:rsidRPr="00067812">
        <w:rPr>
          <w:sz w:val="32"/>
          <w:szCs w:val="32"/>
          <w:u w:val="single"/>
        </w:rPr>
        <w:t>во всех сыгранных матчах в группе</w:t>
      </w:r>
      <w:r w:rsidRPr="00067812">
        <w:rPr>
          <w:sz w:val="32"/>
          <w:szCs w:val="32"/>
        </w:rPr>
        <w:t>.</w:t>
      </w:r>
    </w:p>
    <w:p w:rsidR="00067812" w:rsidRDefault="00142AFE" w:rsidP="00067812">
      <w:pPr>
        <w:pStyle w:val="a3"/>
        <w:numPr>
          <w:ilvl w:val="1"/>
          <w:numId w:val="3"/>
        </w:numPr>
        <w:rPr>
          <w:sz w:val="32"/>
          <w:szCs w:val="32"/>
        </w:rPr>
      </w:pPr>
      <w:r w:rsidRPr="00067812">
        <w:rPr>
          <w:sz w:val="32"/>
          <w:szCs w:val="32"/>
        </w:rPr>
        <w:t>В гранд-финал выходит 8 игроков (по 2 игрока с наилучшим результатом из каждой группы).</w:t>
      </w:r>
    </w:p>
    <w:p w:rsidR="00067812" w:rsidRDefault="00142AFE" w:rsidP="00067812">
      <w:pPr>
        <w:pStyle w:val="a3"/>
        <w:numPr>
          <w:ilvl w:val="1"/>
          <w:numId w:val="3"/>
        </w:numPr>
        <w:rPr>
          <w:sz w:val="32"/>
          <w:szCs w:val="32"/>
        </w:rPr>
      </w:pPr>
      <w:r w:rsidRPr="00067812">
        <w:rPr>
          <w:sz w:val="32"/>
          <w:szCs w:val="32"/>
        </w:rPr>
        <w:t>В гранд-финале действует система плей-офф. Игрок выбывает из турнира после первого же поражения.</w:t>
      </w:r>
    </w:p>
    <w:p w:rsidR="00142AFE" w:rsidRPr="00067812" w:rsidRDefault="00142AFE" w:rsidP="00067812">
      <w:pPr>
        <w:pStyle w:val="a3"/>
        <w:numPr>
          <w:ilvl w:val="1"/>
          <w:numId w:val="3"/>
        </w:numPr>
        <w:rPr>
          <w:sz w:val="32"/>
          <w:szCs w:val="32"/>
        </w:rPr>
      </w:pPr>
      <w:r w:rsidRPr="00067812">
        <w:rPr>
          <w:sz w:val="32"/>
          <w:szCs w:val="32"/>
        </w:rPr>
        <w:t>Матчевая встреча состоит из двух тай-брейков до 7. На 6:6 решающий поинт. Третий (решающий) тай-брейк до 5. На 4:4 решающий поинт.</w:t>
      </w:r>
    </w:p>
    <w:p w:rsidR="0082112D" w:rsidRPr="0082112D" w:rsidRDefault="0082112D" w:rsidP="00142AFE">
      <w:pPr>
        <w:pStyle w:val="a3"/>
        <w:ind w:left="1800"/>
        <w:rPr>
          <w:sz w:val="32"/>
          <w:szCs w:val="32"/>
          <w:lang w:val="en-US"/>
        </w:rPr>
      </w:pPr>
    </w:p>
    <w:p w:rsidR="00142AFE" w:rsidRPr="00142AFE" w:rsidRDefault="00142AFE" w:rsidP="00142AFE">
      <w:pPr>
        <w:rPr>
          <w:sz w:val="32"/>
          <w:szCs w:val="32"/>
        </w:rPr>
      </w:pPr>
    </w:p>
    <w:p w:rsidR="00142AFE" w:rsidRDefault="00142AFE" w:rsidP="00142AFE">
      <w:pPr>
        <w:pStyle w:val="a3"/>
        <w:ind w:left="1800"/>
        <w:rPr>
          <w:sz w:val="32"/>
          <w:szCs w:val="32"/>
        </w:rPr>
      </w:pPr>
    </w:p>
    <w:p w:rsidR="00142AFE" w:rsidRDefault="00142AFE" w:rsidP="00142AFE">
      <w:pPr>
        <w:pStyle w:val="a3"/>
        <w:ind w:left="1800"/>
        <w:rPr>
          <w:sz w:val="32"/>
          <w:szCs w:val="32"/>
        </w:rPr>
      </w:pPr>
    </w:p>
    <w:p w:rsidR="00142AFE" w:rsidRPr="00142AFE" w:rsidRDefault="00142AFE" w:rsidP="00142AFE">
      <w:pPr>
        <w:pStyle w:val="a3"/>
        <w:ind w:left="1800"/>
        <w:rPr>
          <w:sz w:val="32"/>
          <w:szCs w:val="32"/>
        </w:rPr>
      </w:pPr>
    </w:p>
    <w:p w:rsidR="00142AFE" w:rsidRDefault="00142AFE" w:rsidP="00142AFE">
      <w:pPr>
        <w:pStyle w:val="a3"/>
        <w:ind w:left="1800"/>
        <w:rPr>
          <w:sz w:val="32"/>
          <w:szCs w:val="32"/>
        </w:rPr>
      </w:pPr>
    </w:p>
    <w:p w:rsidR="00142AFE" w:rsidRDefault="00142AFE" w:rsidP="00142AFE">
      <w:pPr>
        <w:pStyle w:val="a3"/>
        <w:ind w:left="1800"/>
        <w:rPr>
          <w:sz w:val="32"/>
          <w:szCs w:val="32"/>
        </w:rPr>
      </w:pPr>
    </w:p>
    <w:p w:rsidR="006218A1" w:rsidRDefault="006218A1" w:rsidP="006218A1">
      <w:pPr>
        <w:rPr>
          <w:sz w:val="32"/>
          <w:szCs w:val="32"/>
        </w:rPr>
      </w:pPr>
    </w:p>
    <w:p w:rsidR="001B4ED0" w:rsidRDefault="001B4ED0" w:rsidP="001B4ED0">
      <w:pPr>
        <w:pStyle w:val="a3"/>
        <w:ind w:left="1800"/>
        <w:rPr>
          <w:sz w:val="32"/>
          <w:szCs w:val="32"/>
        </w:rPr>
      </w:pPr>
    </w:p>
    <w:p w:rsidR="008E67A7" w:rsidRPr="008E67A7" w:rsidRDefault="008E67A7" w:rsidP="008E67A7">
      <w:pPr>
        <w:pStyle w:val="a3"/>
        <w:ind w:left="1080"/>
        <w:rPr>
          <w:sz w:val="32"/>
          <w:szCs w:val="32"/>
        </w:rPr>
      </w:pPr>
    </w:p>
    <w:sectPr w:rsidR="008E67A7" w:rsidRPr="008E6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364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3B3903"/>
    <w:multiLevelType w:val="hybridMultilevel"/>
    <w:tmpl w:val="D664563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7DD0167"/>
    <w:multiLevelType w:val="hybridMultilevel"/>
    <w:tmpl w:val="43EC2B46"/>
    <w:lvl w:ilvl="0" w:tplc="6F1C099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36977219"/>
    <w:multiLevelType w:val="multilevel"/>
    <w:tmpl w:val="08E219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4" w15:restartNumberingAfterBreak="0">
    <w:nsid w:val="394E2AAE"/>
    <w:multiLevelType w:val="hybridMultilevel"/>
    <w:tmpl w:val="87AAFB2E"/>
    <w:lvl w:ilvl="0" w:tplc="7652A66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525A7"/>
    <w:multiLevelType w:val="hybridMultilevel"/>
    <w:tmpl w:val="5414D8A4"/>
    <w:lvl w:ilvl="0" w:tplc="95FC755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2A38F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FF61F14"/>
    <w:multiLevelType w:val="hybridMultilevel"/>
    <w:tmpl w:val="7A28B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F3CAB"/>
    <w:multiLevelType w:val="hybridMultilevel"/>
    <w:tmpl w:val="C952057C"/>
    <w:lvl w:ilvl="0" w:tplc="84ECF6A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541213805">
    <w:abstractNumId w:val="7"/>
  </w:num>
  <w:num w:numId="2" w16cid:durableId="1127431159">
    <w:abstractNumId w:val="4"/>
  </w:num>
  <w:num w:numId="3" w16cid:durableId="1930887604">
    <w:abstractNumId w:val="3"/>
  </w:num>
  <w:num w:numId="4" w16cid:durableId="599680164">
    <w:abstractNumId w:val="5"/>
  </w:num>
  <w:num w:numId="5" w16cid:durableId="772676046">
    <w:abstractNumId w:val="1"/>
  </w:num>
  <w:num w:numId="6" w16cid:durableId="1720133660">
    <w:abstractNumId w:val="0"/>
  </w:num>
  <w:num w:numId="7" w16cid:durableId="941297960">
    <w:abstractNumId w:val="6"/>
  </w:num>
  <w:num w:numId="8" w16cid:durableId="99761740">
    <w:abstractNumId w:val="2"/>
  </w:num>
  <w:num w:numId="9" w16cid:durableId="1169934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D5A"/>
    <w:rsid w:val="00067812"/>
    <w:rsid w:val="00142AFE"/>
    <w:rsid w:val="001A15EB"/>
    <w:rsid w:val="001A6EA0"/>
    <w:rsid w:val="001B4ED0"/>
    <w:rsid w:val="002B56B2"/>
    <w:rsid w:val="003B098A"/>
    <w:rsid w:val="003C2131"/>
    <w:rsid w:val="006218A1"/>
    <w:rsid w:val="0065656A"/>
    <w:rsid w:val="006E4F27"/>
    <w:rsid w:val="0082112D"/>
    <w:rsid w:val="00830F2B"/>
    <w:rsid w:val="00850DA7"/>
    <w:rsid w:val="008522F4"/>
    <w:rsid w:val="008E67A7"/>
    <w:rsid w:val="00AB1D5A"/>
    <w:rsid w:val="00BC5F9D"/>
    <w:rsid w:val="00BD582A"/>
    <w:rsid w:val="00BD6CEB"/>
    <w:rsid w:val="00C015E3"/>
    <w:rsid w:val="00C47B6C"/>
    <w:rsid w:val="00D37425"/>
    <w:rsid w:val="00E22E0E"/>
    <w:rsid w:val="00E86742"/>
    <w:rsid w:val="00E94484"/>
    <w:rsid w:val="00EB2161"/>
    <w:rsid w:val="00EC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C20537A"/>
  <w15:chartTrackingRefBased/>
  <w15:docId w15:val="{C906BCB7-7481-B842-94CC-2220F790D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D5A"/>
    <w:pPr>
      <w:ind w:left="720"/>
      <w:contextualSpacing/>
    </w:pPr>
  </w:style>
  <w:style w:type="table" w:styleId="a4">
    <w:name w:val="Table Grid"/>
    <w:basedOn w:val="a1"/>
    <w:uiPriority w:val="39"/>
    <w:rsid w:val="00621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casper31angelina@gmail.com</dc:creator>
  <cp:keywords/>
  <dc:description/>
  <cp:lastModifiedBy>casper31angelina@gmail.com</cp:lastModifiedBy>
  <cp:revision>11</cp:revision>
  <dcterms:created xsi:type="dcterms:W3CDTF">2026-07-23T18:28:00Z</dcterms:created>
  <dcterms:modified xsi:type="dcterms:W3CDTF">2026-07-23T19:07:00Z</dcterms:modified>
</cp:coreProperties>
</file>